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hint="eastAsia" w:ascii="黑体" w:hAnsi="黑体" w:eastAsia="黑体" w:cs="黑体"/>
          <w:b w:val="0"/>
          <w:bCs w:val="0"/>
          <w:kern w:val="2"/>
          <w:sz w:val="32"/>
          <w:szCs w:val="21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kern w:val="2"/>
          <w:sz w:val="32"/>
          <w:szCs w:val="21"/>
          <w:lang w:val="en-US" w:eastAsia="zh-CN"/>
        </w:rPr>
        <w:t>附件</w:t>
      </w:r>
    </w:p>
    <w:p>
      <w:pPr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28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28"/>
          <w:lang w:val="en-US" w:eastAsia="zh-CN"/>
        </w:rPr>
        <w:t>沂源县第八批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28"/>
          <w:lang w:val="en-US" w:eastAsia="zh-CN"/>
        </w:rPr>
        <w:t>骨干教师人选名单</w:t>
      </w:r>
    </w:p>
    <w:tbl>
      <w:tblPr>
        <w:tblStyle w:val="5"/>
        <w:tblW w:w="855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5640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毕脆翠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第四实验幼儿园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  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第二实验幼儿园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薛丽梅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悦庄镇中心幼儿园消水分园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公丕华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  力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孙富霞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中庄镇中心幼儿园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杜春燕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第六实验幼儿园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朱  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第三实验幼儿园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张小雪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第二实验幼儿园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齐元娟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公维珍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董  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梁传凤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南麻街道办事处中心小学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李金阁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悦庄镇中心小学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孙崇丽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鲁阳小学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王玉娟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翟振晴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第三实验小学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张加荣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西里镇团圆小 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杜欣雨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南麻街道办事处中心小学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左志刚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大张庄镇中心小学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刁庆云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悦庄镇赵庄小学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周凤娇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第二实验小学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  红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历山街道办事处鲁山路小学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  燕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东里镇中心小学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李慧颖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历山街道办事处振兴路小学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唐敬艳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石桥镇中心小学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赵金霞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历山街道办事处振兴路小学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崔祥云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王焕芳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中庄镇中心小学中心小学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刘乐英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亓庆丽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沂源县教学研究室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崔  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人民路小学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王民丽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第二实验小学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杜  静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燕崖镇中心小学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陈夫学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历山街道办事处振兴路小学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田  颖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西里镇中心小学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张玉玉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鲁阳小学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董仕雪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历山街道办事处振兴路小学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田  英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悦庄镇赵庄小学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郝丰梅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东里镇中心小学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孙锋云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第四实验小学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吴本锋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悦庄镇中心小学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  强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振华实验学校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齐山美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历山街道办事处鲁山路小学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周丽玲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历山街道办事处振兴路小学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白云磊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第五实验小学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  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  晗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历山街道办事处鲁山路小学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杜美辰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振华实验学校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李  媛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振华实验学校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齐  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徐  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历山街道办事处荆山路小学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陈艳霞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鲁村镇中心小学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  健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燕崖镇中心小学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孙俊红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江雯雯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历山街道办事处荆山路小学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周  慧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鲁村镇中心小学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祝丽丽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王义元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马文玲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张家坡中心学校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魏爱玲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赵文珊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荆山学校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  美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振华实验学校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宋金瑜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许宝华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沂源四中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王丽萍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第三中学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张成燕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逯彦伟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鲁村中学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郑淑娟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西里中学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熊珂慧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大张庄中学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宋传霞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石桥中学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阮方英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燕崖中学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武玉东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鲁村中学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高连德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中庄中学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  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石桥中学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刘成英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桑庆龙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  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孟  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沂源县教学研究室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何玉珍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庄  群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陈明香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沂源四中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孟  琪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沂河源学校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  敏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王勋玲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郎亚丽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荆山学校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段重安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三岔中心学校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臧文娟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刘元菊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西里中学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霰文芳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沂源四中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张元凤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第二实验中学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  燕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宋  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振华实验学校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冯国香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鲁村中学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李  燕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中庄中学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左  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沂源四中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孙光军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历山中学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李  华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石桥中学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崔  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苗启祥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徐芳芳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沂源二中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苗纪春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左志永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孙富荣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李  瑞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沂源二中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杜宾成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沂源二中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董  华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沂源二中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赵  艳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董方健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毕丽丽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沂源二中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唐仕平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张建文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薛  晴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郎星一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沂源一中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崔  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沂源二中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王  坤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淄博电子工程学校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孔令卫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淄博电子工程学校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房  昊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淄博电子工程学校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韩  娜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淄博电子工程学校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陈  齐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淄博电子工程学校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napToGrid w:val="0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lang w:val="en-US" w:eastAsia="zh-CN"/>
              </w:rPr>
              <w:t>中职</w:t>
            </w:r>
          </w:p>
        </w:tc>
      </w:tr>
    </w:tbl>
    <w:p>
      <w:pPr>
        <w:jc w:val="both"/>
        <w:textAlignment w:val="baseline"/>
        <w:rPr>
          <w:rStyle w:val="6"/>
          <w:rFonts w:ascii="仿宋" w:hAnsi="仿宋" w:eastAsia="仿宋" w:cs="Times New Roman"/>
          <w:b/>
          <w:bCs/>
          <w:kern w:val="2"/>
          <w:sz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9420A84"/>
    <w:rsid w:val="50485F0D"/>
    <w:rsid w:val="6262740F"/>
    <w:rsid w:val="6B6A2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lang w:val="en-US" w:eastAsia="zh-CN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1"/>
    <w:uiPriority w:val="0"/>
  </w:style>
  <w:style w:type="paragraph" w:customStyle="1" w:styleId="9">
    <w:name w:val="UserStyle_1"/>
    <w:basedOn w:val="10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0">
    <w:name w:val="UserStyle_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2023-12-09T14:20:00Z</dcterms:created>
  <dc:creator>Administrator</dc:creator>
  <cp:lastModifiedBy>Administrator</cp:lastModifiedBy>
  <dcterms:modified xsi:type="dcterms:W3CDTF">2023-12-09T14:29:53Z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